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89" w:rsidRDefault="00380589">
      <w:pPr>
        <w:widowControl w:val="0"/>
        <w:spacing w:line="276" w:lineRule="auto"/>
        <w:rPr>
          <w:i/>
        </w:rPr>
      </w:pPr>
    </w:p>
    <w:p w:rsidR="00380589" w:rsidRDefault="00AF299A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Para completar esta ficha, pedimos su autorización para tratar los datos personales.</w:t>
      </w:r>
    </w:p>
    <w:p w:rsidR="00380589" w:rsidRDefault="00AF299A">
      <w:pPr>
        <w:jc w:val="center"/>
      </w:pPr>
      <w:r>
        <w:rPr>
          <w:rFonts w:ascii="Calibri" w:eastAsia="Calibri" w:hAnsi="Calibri" w:cs="Calibri"/>
          <w:i/>
          <w:sz w:val="20"/>
          <w:szCs w:val="20"/>
        </w:rPr>
        <w:t>Acepto los términos y condiciones de la Política de Privacidad de la Universidad Católica San Pablo (</w:t>
      </w:r>
      <w:hyperlink r:id="rId7">
        <w:r>
          <w:rPr>
            <w:rFonts w:ascii="Calibri" w:eastAsia="Calibri" w:hAnsi="Calibri" w:cs="Calibri"/>
            <w:i/>
            <w:color w:val="0563C1"/>
            <w:sz w:val="20"/>
            <w:szCs w:val="20"/>
            <w:u w:val="single"/>
          </w:rPr>
          <w:t>https://ucsp.edu.pe/politica-de-privacidad</w:t>
        </w:r>
      </w:hyperlink>
      <w:r>
        <w:rPr>
          <w:rFonts w:ascii="Calibri" w:eastAsia="Calibri" w:hAnsi="Calibri" w:cs="Calibri"/>
          <w:i/>
          <w:sz w:val="20"/>
          <w:szCs w:val="20"/>
        </w:rPr>
        <w:t>)</w:t>
      </w:r>
      <w:bookmarkStart w:id="0" w:name="_GoBack"/>
      <w:bookmarkEnd w:id="0"/>
    </w:p>
    <w:tbl>
      <w:tblPr>
        <w:tblStyle w:val="a1"/>
        <w:tblW w:w="14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360"/>
        <w:gridCol w:w="236"/>
        <w:gridCol w:w="581"/>
      </w:tblGrid>
      <w:tr w:rsidR="00380589" w:rsidTr="005F04EB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89" w:rsidRDefault="003805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89" w:rsidRDefault="00AF299A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Sí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89" w:rsidRDefault="00380589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89" w:rsidRDefault="00AF299A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</w:tr>
    </w:tbl>
    <w:p w:rsidR="00380589" w:rsidRDefault="00380589">
      <w:pPr>
        <w:widowControl w:val="0"/>
        <w:spacing w:line="276" w:lineRule="auto"/>
        <w:rPr>
          <w:i/>
        </w:rPr>
      </w:pPr>
    </w:p>
    <w:p w:rsidR="00380589" w:rsidRDefault="00AF299A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PERSONAL</w:t>
      </w:r>
    </w:p>
    <w:tbl>
      <w:tblPr>
        <w:tblStyle w:val="a2"/>
        <w:tblW w:w="10194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2548"/>
        <w:gridCol w:w="2549"/>
        <w:gridCol w:w="2549"/>
      </w:tblGrid>
      <w:tr w:rsidR="00380589"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 completo: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</w:tcBorders>
          </w:tcPr>
          <w:p w:rsidR="00380589" w:rsidRDefault="0038058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0589"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Ciudad de nacimiento:</w:t>
            </w: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380589" w:rsidRDefault="0038058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nacimiento:</w:t>
            </w:r>
          </w:p>
        </w:tc>
        <w:tc>
          <w:tcPr>
            <w:tcW w:w="2549" w:type="dxa"/>
            <w:tcBorders>
              <w:left w:val="nil"/>
            </w:tcBorders>
          </w:tcPr>
          <w:p w:rsidR="00380589" w:rsidRDefault="0038058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0589"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Nacionalidad:</w:t>
            </w: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380589" w:rsidRDefault="0038058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Número de celular:</w:t>
            </w:r>
          </w:p>
        </w:tc>
        <w:tc>
          <w:tcPr>
            <w:tcW w:w="2549" w:type="dxa"/>
            <w:tcBorders>
              <w:lef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+ </w:t>
            </w:r>
          </w:p>
        </w:tc>
      </w:tr>
      <w:tr w:rsidR="00380589"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 (Pasaporte/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Doc.Nac.Id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.):</w:t>
            </w: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380589" w:rsidRDefault="0038058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documento:</w:t>
            </w:r>
          </w:p>
        </w:tc>
        <w:tc>
          <w:tcPr>
            <w:tcW w:w="2549" w:type="dxa"/>
            <w:tcBorders>
              <w:left w:val="nil"/>
            </w:tcBorders>
          </w:tcPr>
          <w:p w:rsidR="00380589" w:rsidRDefault="0038058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0589"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 personal:</w:t>
            </w:r>
          </w:p>
        </w:tc>
        <w:tc>
          <w:tcPr>
            <w:tcW w:w="7646" w:type="dxa"/>
            <w:gridSpan w:val="3"/>
            <w:tcBorders>
              <w:left w:val="nil"/>
            </w:tcBorders>
          </w:tcPr>
          <w:p w:rsidR="00380589" w:rsidRDefault="0038058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0589"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Talla de polo/polera</w:t>
            </w:r>
          </w:p>
        </w:tc>
        <w:tc>
          <w:tcPr>
            <w:tcW w:w="7646" w:type="dxa"/>
            <w:gridSpan w:val="3"/>
            <w:tcBorders>
              <w:left w:val="nil"/>
            </w:tcBorders>
          </w:tcPr>
          <w:p w:rsidR="00380589" w:rsidRDefault="0038058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80589" w:rsidRDefault="00380589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80589" w:rsidRDefault="00380589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80589" w:rsidRDefault="00AF299A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ACADÉMICA</w:t>
      </w:r>
    </w:p>
    <w:tbl>
      <w:tblPr>
        <w:tblStyle w:val="a3"/>
        <w:tblW w:w="10198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2025"/>
        <w:gridCol w:w="2504"/>
        <w:gridCol w:w="2504"/>
      </w:tblGrid>
      <w:tr w:rsidR="00380589"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Institución Educativa Superior (IES):</w:t>
            </w:r>
          </w:p>
        </w:tc>
        <w:tc>
          <w:tcPr>
            <w:tcW w:w="7033" w:type="dxa"/>
            <w:gridSpan w:val="3"/>
            <w:tcBorders>
              <w:top w:val="nil"/>
              <w:left w:val="nil"/>
            </w:tcBorders>
          </w:tcPr>
          <w:p w:rsidR="00380589" w:rsidRDefault="0038058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0589"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País de la IE: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right w:val="nil"/>
            </w:tcBorders>
          </w:tcPr>
          <w:p w:rsidR="00380589" w:rsidRDefault="0038058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nil"/>
              <w:right w:val="nil"/>
            </w:tcBorders>
          </w:tcPr>
          <w:p w:rsidR="00380589" w:rsidRDefault="00AF299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Semestre actual: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</w:tcBorders>
          </w:tcPr>
          <w:p w:rsidR="00380589" w:rsidRDefault="0038058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0589"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Programa profesional:</w:t>
            </w:r>
          </w:p>
        </w:tc>
        <w:tc>
          <w:tcPr>
            <w:tcW w:w="70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80589" w:rsidRDefault="0038058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0589">
        <w:tc>
          <w:tcPr>
            <w:tcW w:w="7694" w:type="dxa"/>
            <w:gridSpan w:val="3"/>
            <w:tcBorders>
              <w:top w:val="nil"/>
              <w:bottom w:val="nil"/>
              <w:right w:val="nil"/>
            </w:tcBorders>
          </w:tcPr>
          <w:p w:rsidR="00380589" w:rsidRDefault="00AF299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Promedio de calificaciones GPA </w:t>
            </w:r>
            <w:r>
              <w:rPr>
                <w:rFonts w:ascii="Calibri" w:eastAsia="Calibri" w:hAnsi="Calibri" w:cs="Calibri"/>
                <w:b/>
                <w:color w:val="4472C4"/>
                <w:sz w:val="20"/>
                <w:szCs w:val="20"/>
              </w:rPr>
              <w:t>(0.0 a 4.0)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hasta el momento de la postulación: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</w:tcBorders>
          </w:tcPr>
          <w:p w:rsidR="00380589" w:rsidRDefault="0038058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80589" w:rsidRDefault="00380589">
      <w:pPr>
        <w:widowControl w:val="0"/>
        <w:spacing w:line="276" w:lineRule="auto"/>
        <w:rPr>
          <w:rFonts w:ascii="Calibri" w:eastAsia="Calibri" w:hAnsi="Calibri" w:cs="Calibri"/>
          <w:b/>
          <w:sz w:val="18"/>
          <w:szCs w:val="18"/>
        </w:rPr>
      </w:pPr>
    </w:p>
    <w:p w:rsidR="00380589" w:rsidRDefault="00380589">
      <w:pPr>
        <w:widowControl w:val="0"/>
        <w:spacing w:line="276" w:lineRule="auto"/>
        <w:rPr>
          <w:rFonts w:ascii="Calibri" w:eastAsia="Calibri" w:hAnsi="Calibri" w:cs="Calibri"/>
          <w:b/>
          <w:sz w:val="18"/>
          <w:szCs w:val="18"/>
        </w:rPr>
      </w:pPr>
    </w:p>
    <w:p w:rsidR="00380589" w:rsidRDefault="00AF299A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INTENCIÓN</w:t>
      </w:r>
      <w:r>
        <w:rPr>
          <w:rFonts w:ascii="Calibri" w:eastAsia="Calibri" w:hAnsi="Calibri" w:cs="Calibri"/>
          <w:sz w:val="16"/>
          <w:szCs w:val="16"/>
          <w:vertAlign w:val="superscript"/>
        </w:rPr>
        <w:footnoteReference w:id="1"/>
      </w:r>
    </w:p>
    <w:tbl>
      <w:tblPr>
        <w:tblStyle w:val="a4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380589">
        <w:tc>
          <w:tcPr>
            <w:tcW w:w="9781" w:type="dxa"/>
          </w:tcPr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80589" w:rsidRDefault="0038058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80589" w:rsidRDefault="00380589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80589" w:rsidRDefault="00380589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9497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677"/>
        <w:gridCol w:w="4281"/>
      </w:tblGrid>
      <w:tr w:rsidR="00380589">
        <w:tc>
          <w:tcPr>
            <w:tcW w:w="3539" w:type="dxa"/>
            <w:tcBorders>
              <w:bottom w:val="single" w:sz="4" w:space="0" w:color="000000"/>
            </w:tcBorders>
          </w:tcPr>
          <w:p w:rsidR="00380589" w:rsidRDefault="00380589">
            <w:pPr>
              <w:widowControl w:val="0"/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7" w:type="dxa"/>
          </w:tcPr>
          <w:p w:rsidR="00380589" w:rsidRDefault="00380589">
            <w:pPr>
              <w:widowControl w:val="0"/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:rsidR="00380589" w:rsidRDefault="00380589">
            <w:pPr>
              <w:widowControl w:val="0"/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80589">
        <w:tc>
          <w:tcPr>
            <w:tcW w:w="3539" w:type="dxa"/>
            <w:tcBorders>
              <w:top w:val="single" w:sz="4" w:space="0" w:color="000000"/>
            </w:tcBorders>
          </w:tcPr>
          <w:p w:rsidR="00380589" w:rsidRDefault="00AF299A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</w:t>
            </w:r>
          </w:p>
        </w:tc>
        <w:tc>
          <w:tcPr>
            <w:tcW w:w="1677" w:type="dxa"/>
          </w:tcPr>
          <w:p w:rsidR="00380589" w:rsidRDefault="0038058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:rsidR="00380589" w:rsidRDefault="00AF299A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Firma del (de la) postulante</w:t>
            </w:r>
          </w:p>
        </w:tc>
      </w:tr>
    </w:tbl>
    <w:p w:rsidR="00380589" w:rsidRDefault="00380589">
      <w:pPr>
        <w:widowControl w:val="0"/>
        <w:spacing w:line="276" w:lineRule="auto"/>
        <w:rPr>
          <w:rFonts w:ascii="Calibri" w:eastAsia="Calibri" w:hAnsi="Calibri" w:cs="Calibri"/>
          <w:b/>
          <w:sz w:val="2"/>
          <w:szCs w:val="2"/>
        </w:rPr>
      </w:pPr>
    </w:p>
    <w:sectPr w:rsidR="00380589" w:rsidSect="005F04EB">
      <w:headerReference w:type="default" r:id="rId8"/>
      <w:footerReference w:type="default" r:id="rId9"/>
      <w:pgSz w:w="11906" w:h="16838"/>
      <w:pgMar w:top="1418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9A" w:rsidRDefault="00AF299A">
      <w:r>
        <w:separator/>
      </w:r>
    </w:p>
  </w:endnote>
  <w:endnote w:type="continuationSeparator" w:id="0">
    <w:p w:rsidR="00AF299A" w:rsidRDefault="00AF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589" w:rsidRDefault="00AF29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436880" cy="71691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880" cy="716915"/>
                        <a:chOff x="5127560" y="3421543"/>
                        <a:chExt cx="436880" cy="71691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5127560" y="3421543"/>
                          <a:ext cx="436880" cy="716915"/>
                          <a:chOff x="5127560" y="3421543"/>
                          <a:chExt cx="436880" cy="71691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5127560" y="3421543"/>
                            <a:ext cx="436875" cy="7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0589" w:rsidRDefault="0038058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5127560" y="3421543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1743" y="14699"/>
                              <a:ext cx="675" cy="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80589" w:rsidRDefault="0038058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Conector recto de flecha 5"/>
                          <wps:cNvCnPr/>
                          <wps:spPr>
                            <a:xfrm rot="10800000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80589" w:rsidRDefault="00AF299A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t>1/1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9A" w:rsidRDefault="00AF299A">
      <w:r>
        <w:separator/>
      </w:r>
    </w:p>
  </w:footnote>
  <w:footnote w:type="continuationSeparator" w:id="0">
    <w:p w:rsidR="00AF299A" w:rsidRDefault="00AF299A">
      <w:r>
        <w:continuationSeparator/>
      </w:r>
    </w:p>
  </w:footnote>
  <w:footnote w:id="1">
    <w:p w:rsidR="00380589" w:rsidRDefault="00AF299A">
      <w:pPr>
        <w:jc w:val="both"/>
      </w:pPr>
      <w:bookmarkStart w:id="1" w:name="_heading=h.30j0zll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</w:rPr>
        <w:t>Este ensayo es personal y deberás describir los motivos por los cuales deseas participar en el Programa de Movilidad Académica de la UCSP, así como los aportes que la movilidad internacional traerá a tu vida personal, académica y profesional.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right" w:tblpY="1"/>
      <w:tblOverlap w:val="never"/>
      <w:tblW w:w="151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5"/>
    </w:tblGrid>
    <w:tr w:rsidR="005F04EB" w:rsidTr="005F04EB">
      <w:tblPrEx>
        <w:tblCellMar>
          <w:top w:w="0" w:type="dxa"/>
          <w:bottom w:w="0" w:type="dxa"/>
        </w:tblCellMar>
      </w:tblPrEx>
      <w:trPr>
        <w:trHeight w:val="330"/>
        <w:jc w:val="right"/>
      </w:trPr>
      <w:tc>
        <w:tcPr>
          <w:tcW w:w="1515" w:type="dxa"/>
        </w:tcPr>
        <w:p w:rsidR="005F04EB" w:rsidRPr="005F04EB" w:rsidRDefault="005F04EB" w:rsidP="005F04EB">
          <w:pPr>
            <w:tabs>
              <w:tab w:val="center" w:pos="4419"/>
              <w:tab w:val="right" w:pos="8838"/>
              <w:tab w:val="center" w:pos="4962"/>
            </w:tabs>
            <w:jc w:val="center"/>
            <w:rPr>
              <w:rFonts w:ascii="Calibri" w:eastAsia="Calibri" w:hAnsi="Calibri" w:cs="Calibri"/>
              <w:sz w:val="22"/>
              <w:szCs w:val="28"/>
            </w:rPr>
          </w:pPr>
          <w:r>
            <w:rPr>
              <w:rFonts w:ascii="Calibri" w:eastAsia="Calibri" w:hAnsi="Calibri" w:cs="Calibri"/>
              <w:sz w:val="22"/>
              <w:szCs w:val="28"/>
            </w:rPr>
            <w:t>F-DRIC-IN.01</w:t>
          </w:r>
        </w:p>
      </w:tc>
    </w:tr>
    <w:tr w:rsidR="005F04EB" w:rsidTr="005F04EB">
      <w:tblPrEx>
        <w:tblCellMar>
          <w:top w:w="0" w:type="dxa"/>
          <w:bottom w:w="0" w:type="dxa"/>
        </w:tblCellMar>
      </w:tblPrEx>
      <w:trPr>
        <w:trHeight w:val="255"/>
        <w:jc w:val="right"/>
      </w:trPr>
      <w:tc>
        <w:tcPr>
          <w:tcW w:w="1515" w:type="dxa"/>
        </w:tcPr>
        <w:p w:rsidR="005F04EB" w:rsidRPr="005F04EB" w:rsidRDefault="005F04EB" w:rsidP="005F04EB">
          <w:pPr>
            <w:tabs>
              <w:tab w:val="center" w:pos="4419"/>
              <w:tab w:val="right" w:pos="8838"/>
              <w:tab w:val="center" w:pos="4962"/>
            </w:tabs>
            <w:jc w:val="center"/>
            <w:rPr>
              <w:rFonts w:ascii="Calibri" w:eastAsia="Calibri" w:hAnsi="Calibri" w:cs="Calibri"/>
              <w:sz w:val="22"/>
              <w:szCs w:val="28"/>
            </w:rPr>
          </w:pPr>
          <w:r>
            <w:rPr>
              <w:rFonts w:ascii="Calibri" w:eastAsia="Calibri" w:hAnsi="Calibri" w:cs="Calibri"/>
              <w:sz w:val="22"/>
              <w:szCs w:val="28"/>
            </w:rPr>
            <w:t>Versión 02</w:t>
          </w:r>
        </w:p>
      </w:tc>
    </w:tr>
  </w:tbl>
  <w:p w:rsidR="005F04EB" w:rsidRDefault="005F04EB" w:rsidP="005F04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962"/>
      </w:tabs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-64135</wp:posOffset>
          </wp:positionH>
          <wp:positionV relativeFrom="paragraph">
            <wp:posOffset>-142240</wp:posOffset>
          </wp:positionV>
          <wp:extent cx="2254250" cy="473710"/>
          <wp:effectExtent l="0" t="0" r="0" b="2540"/>
          <wp:wrapThrough wrapText="bothSides">
            <wp:wrapPolygon edited="0">
              <wp:start x="0" y="0"/>
              <wp:lineTo x="0" y="17373"/>
              <wp:lineTo x="730" y="20847"/>
              <wp:lineTo x="2921" y="20847"/>
              <wp:lineTo x="21357" y="14767"/>
              <wp:lineTo x="21357" y="7818"/>
              <wp:lineTo x="4016" y="0"/>
              <wp:lineTo x="0" y="0"/>
            </wp:wrapPolygon>
          </wp:wrapThrough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4250" cy="473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04EB" w:rsidRDefault="005F04EB" w:rsidP="005F04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962"/>
      </w:tabs>
      <w:rPr>
        <w:rFonts w:ascii="Calibri" w:eastAsia="Calibri" w:hAnsi="Calibri" w:cs="Calibri"/>
        <w:b/>
        <w:sz w:val="28"/>
        <w:szCs w:val="28"/>
      </w:rPr>
    </w:pPr>
  </w:p>
  <w:p w:rsidR="00380589" w:rsidRDefault="00AF299A" w:rsidP="005F04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962"/>
      </w:tabs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FORMULARIO DE POSTULACIÓN</w:t>
    </w:r>
  </w:p>
  <w:p w:rsidR="00380589" w:rsidRDefault="00AF299A" w:rsidP="005F04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96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del estudiante internacional </w:t>
    </w:r>
    <w:r>
      <w:rPr>
        <w:rFonts w:ascii="Calibri" w:eastAsia="Calibri" w:hAnsi="Calibri" w:cs="Calibri"/>
      </w:rPr>
      <w:t xml:space="preserve">al Programa de Movilidad </w:t>
    </w:r>
    <w:r w:rsidR="00C57AB1">
      <w:rPr>
        <w:rFonts w:ascii="Calibri" w:eastAsia="Calibri" w:hAnsi="Calibri" w:cs="Calibri"/>
      </w:rPr>
      <w:t>Estudiantil</w:t>
    </w:r>
    <w:r>
      <w:rPr>
        <w:rFonts w:ascii="Calibri" w:eastAsia="Calibri" w:hAnsi="Calibri" w:cs="Calibri"/>
      </w:rPr>
      <w:t xml:space="preserve"> de la UCSP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89"/>
    <w:rsid w:val="00380589"/>
    <w:rsid w:val="005F04EB"/>
    <w:rsid w:val="00AF299A"/>
    <w:rsid w:val="00C57AB1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4FAD0"/>
  <w15:docId w15:val="{0D5ADE82-1640-486A-9CF4-D346C88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4AD"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644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4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4AD"/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C644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4AD"/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644AD"/>
    <w:rPr>
      <w:vertAlign w:val="superscript"/>
    </w:rPr>
  </w:style>
  <w:style w:type="paragraph" w:styleId="Sinespaciado">
    <w:name w:val="No Spacing"/>
    <w:uiPriority w:val="1"/>
    <w:qFormat/>
    <w:rsid w:val="00C644AD"/>
    <w:rPr>
      <w:color w:val="000000"/>
    </w:rPr>
  </w:style>
  <w:style w:type="table" w:styleId="Tablanormal2">
    <w:name w:val="Plain Table 2"/>
    <w:basedOn w:val="Tablanormal"/>
    <w:uiPriority w:val="42"/>
    <w:rsid w:val="00C644AD"/>
    <w:rPr>
      <w:color w:val="00000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1799D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558"/>
    <w:rPr>
      <w:rFonts w:ascii="Segoe UI" w:eastAsia="Times New Roman" w:hAnsi="Segoe UI" w:cs="Segoe UI"/>
      <w:color w:val="000000"/>
      <w:sz w:val="18"/>
      <w:szCs w:val="18"/>
      <w:lang w:eastAsia="es-PE"/>
    </w:rPr>
  </w:style>
  <w:style w:type="character" w:styleId="nfasis">
    <w:name w:val="Emphasis"/>
    <w:basedOn w:val="Fuentedeprrafopredeter"/>
    <w:uiPriority w:val="20"/>
    <w:qFormat/>
    <w:rsid w:val="00D32EDB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E02C7"/>
    <w:pPr>
      <w:spacing w:before="100" w:beforeAutospacing="1" w:after="100" w:afterAutospacing="1"/>
    </w:pPr>
    <w:rPr>
      <w:color w:val="auto"/>
    </w:rPr>
  </w:style>
  <w:style w:type="character" w:styleId="Hipervnculo">
    <w:name w:val="Hyperlink"/>
    <w:basedOn w:val="Fuentedeprrafopredeter"/>
    <w:uiPriority w:val="99"/>
    <w:semiHidden/>
    <w:unhideWhenUsed/>
    <w:rsid w:val="003E02C7"/>
    <w:rPr>
      <w:color w:val="0000FF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sp.edu.pe/politica-de-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L3j+3EWmqh6Gsq7W8CbcFaYTsQ==">AMUW2mVoU3Q0SZoHk9n6Oi/9fH8E8nwL4ImTt0fjXqSRDeBdJOn3R6vGETHYJLyRX3dyHZ+cGI/4s51JAOH/s37xj5B4XZEMxrjQmeutHEexU0YdyaGJ6vEpPpZwVq6HCOWLgiitdSwF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María Indacochea Belt</dc:creator>
  <cp:lastModifiedBy>Lucia Alvarado Carnero</cp:lastModifiedBy>
  <cp:revision>3</cp:revision>
  <dcterms:created xsi:type="dcterms:W3CDTF">2023-09-27T17:25:00Z</dcterms:created>
  <dcterms:modified xsi:type="dcterms:W3CDTF">2023-09-27T17:25:00Z</dcterms:modified>
</cp:coreProperties>
</file>